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0"/>
        <w:gridCol w:w="1984"/>
        <w:gridCol w:w="2268"/>
        <w:gridCol w:w="1705"/>
        <w:gridCol w:w="2087"/>
      </w:tblGrid>
      <w:tr w:rsidR="001865A6" w:rsidRPr="00872C47" w:rsidTr="001865A6">
        <w:trPr>
          <w:tblHeader/>
        </w:trPr>
        <w:tc>
          <w:tcPr>
            <w:tcW w:w="5810" w:type="dxa"/>
            <w:shd w:val="clear" w:color="auto" w:fill="auto"/>
            <w:vAlign w:val="center"/>
          </w:tcPr>
          <w:p w:rsidR="001865A6" w:rsidRPr="00872C47" w:rsidRDefault="001865A6" w:rsidP="009D300E">
            <w:pPr>
              <w:jc w:val="center"/>
              <w:rPr>
                <w:rFonts w:ascii="Times New Roman" w:hAnsi="Times New Roman" w:cs="Times New Roman"/>
              </w:rPr>
            </w:pPr>
            <w:r w:rsidRPr="00872C47">
              <w:rPr>
                <w:rFonts w:ascii="Times New Roman" w:hAnsi="Times New Roman" w:cs="Times New Roman"/>
              </w:rPr>
              <w:t>Наименование ООПТ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65A6" w:rsidRPr="00872C47" w:rsidRDefault="001865A6" w:rsidP="009D300E">
            <w:pPr>
              <w:jc w:val="center"/>
              <w:rPr>
                <w:rFonts w:ascii="Times New Roman" w:hAnsi="Times New Roman" w:cs="Times New Roman"/>
              </w:rPr>
            </w:pPr>
            <w:r w:rsidRPr="00872C47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5A6" w:rsidRPr="00872C47" w:rsidRDefault="001865A6" w:rsidP="009D300E">
            <w:pPr>
              <w:jc w:val="center"/>
              <w:rPr>
                <w:rFonts w:ascii="Times New Roman" w:hAnsi="Times New Roman" w:cs="Times New Roman"/>
              </w:rPr>
            </w:pPr>
            <w:r w:rsidRPr="00872C47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865A6" w:rsidRPr="00872C47" w:rsidRDefault="001865A6" w:rsidP="009D3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Площадь, </w:t>
            </w:r>
            <w:r w:rsidRPr="00872C4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1865A6" w:rsidRPr="00872C47" w:rsidRDefault="001865A6" w:rsidP="009D300E">
            <w:pPr>
              <w:jc w:val="center"/>
              <w:rPr>
                <w:rFonts w:ascii="Times New Roman" w:hAnsi="Times New Roman" w:cs="Times New Roman"/>
              </w:rPr>
            </w:pPr>
            <w:r w:rsidRPr="00872C47">
              <w:rPr>
                <w:rFonts w:ascii="Times New Roman" w:hAnsi="Times New Roman" w:cs="Times New Roman"/>
              </w:rPr>
              <w:t>Дата объявления (преобразования)</w:t>
            </w:r>
          </w:p>
        </w:tc>
      </w:tr>
      <w:tr w:rsidR="001865A6" w:rsidRPr="009018D8" w:rsidTr="001865A6">
        <w:tc>
          <w:tcPr>
            <w:tcW w:w="13854" w:type="dxa"/>
            <w:gridSpan w:val="5"/>
            <w:shd w:val="clear" w:color="auto" w:fill="auto"/>
          </w:tcPr>
          <w:p w:rsidR="00065202" w:rsidRDefault="00065202" w:rsidP="00F649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65A6" w:rsidRDefault="001865A6" w:rsidP="00F649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202">
              <w:rPr>
                <w:rFonts w:ascii="Times New Roman" w:hAnsi="Times New Roman" w:cs="Times New Roman"/>
                <w:b/>
              </w:rPr>
              <w:t>Памятники природы республиканского значения</w:t>
            </w:r>
          </w:p>
          <w:p w:rsidR="00065202" w:rsidRPr="00065202" w:rsidRDefault="00065202" w:rsidP="00F649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65A6" w:rsidRPr="009018D8" w:rsidTr="001865A6">
        <w:tc>
          <w:tcPr>
            <w:tcW w:w="13854" w:type="dxa"/>
            <w:gridSpan w:val="5"/>
            <w:shd w:val="clear" w:color="auto" w:fill="auto"/>
          </w:tcPr>
          <w:p w:rsidR="001865A6" w:rsidRPr="009018D8" w:rsidRDefault="001865A6" w:rsidP="00F64999">
            <w:pPr>
              <w:jc w:val="center"/>
              <w:rPr>
                <w:rFonts w:ascii="Times New Roman" w:hAnsi="Times New Roman" w:cs="Times New Roman"/>
              </w:rPr>
            </w:pPr>
            <w:r w:rsidRPr="00434583">
              <w:rPr>
                <w:rFonts w:ascii="Times New Roman" w:hAnsi="Times New Roman" w:cs="Times New Roman"/>
                <w:b/>
                <w:i/>
              </w:rPr>
              <w:t>Брестская область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Дубы пирамидальные "Барановичские"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Барановичский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Дубы-близнецы "Тугановичские"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Барановичский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0,023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Насаждение лиственницы европейской «Молчадское»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Барановичский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«Камень Филаретов»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Барановичский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Буки лесные пурпурные «Лютинские»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Брестский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0,022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 «Суворовский»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Брестский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0,022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Ели обыкновенные змеевидной формы «Брестские»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Брестский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Островные ельники «Меднянские»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Брестский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Кария овальная «Брашевичская»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Дрогичинский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0,009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 черешчатый «</w:t>
            </w:r>
            <w:proofErr w:type="gramStart"/>
            <w:r w:rsidRPr="009018D8">
              <w:rPr>
                <w:rFonts w:ascii="Times New Roman" w:hAnsi="Times New Roman" w:cs="Times New Roman"/>
                <w:color w:val="000000"/>
              </w:rPr>
              <w:t>Петровичский»-</w:t>
            </w:r>
            <w:proofErr w:type="gramEnd"/>
            <w:r w:rsidRPr="009018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Жабинковский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Сосна Веймутова «Жабинковская»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Жабинковский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Насаждение карельской березы «Калининское»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Ивацевичский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Чистая дубрава «Борецкая»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Ивацевичский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 пирамидальный «Высоковский»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Каменецкий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Парк имени Александра Васильевича Суворова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Кобринский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16.07.2007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Вековые дубы «Кожангородокские»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Лунинецкий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0,065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Парк «Совейки»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Ляховичский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11,88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16.07.2007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Буки лесные «Великоритские»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Малоритский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0,022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Дуб-патриарх «Пожежинский»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Малоритский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Островные ельники «Малоритские»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Малоритский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Островные ельники «Пожежинские»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Малоритский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Царь-дуб «Пожежинский»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Малоритский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0,022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питемский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Малоритский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0,000299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«Чертов камень» хмелевский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Малоритский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Дюна «Мокранская»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Малоритский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Парк «Поречье»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Пинский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16.07.2007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Участок культуры сосны Веймутовой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Пружанский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Парк «Маньковичский»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Столинский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16.07.2007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Пихты кавказские «Маньковичские»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Столинский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13854" w:type="dxa"/>
            <w:gridSpan w:val="5"/>
            <w:shd w:val="clear" w:color="auto" w:fill="auto"/>
          </w:tcPr>
          <w:p w:rsidR="001865A6" w:rsidRPr="002840B2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840B2">
              <w:rPr>
                <w:rFonts w:ascii="Times New Roman" w:hAnsi="Times New Roman" w:cs="Times New Roman"/>
                <w:b/>
                <w:i/>
                <w:color w:val="000000"/>
              </w:rPr>
              <w:t>Витебская область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бутевский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дудальский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иказненский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леошенский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огонский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пашевичский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струстовский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"Коровий камень" чернишковский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"Мартин камень" лайбунский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"Пастуший камень" воропанщинский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"Стародворский"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"Чертов камень" богдановский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"Чертов камень" ричевский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"Чертов след" якубянский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"Чудодейственный камень" сташелишский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“</w:t>
            </w:r>
            <w:proofErr w:type="gramStart"/>
            <w:r w:rsidRPr="009018D8">
              <w:rPr>
                <w:rFonts w:ascii="Times New Roman" w:hAnsi="Times New Roman" w:cs="Times New Roman"/>
                <w:color w:val="000000"/>
              </w:rPr>
              <w:t>Большой  камень</w:t>
            </w:r>
            <w:proofErr w:type="gramEnd"/>
            <w:r w:rsidRPr="009018D8">
              <w:rPr>
                <w:rFonts w:ascii="Times New Roman" w:hAnsi="Times New Roman" w:cs="Times New Roman"/>
                <w:color w:val="000000"/>
              </w:rPr>
              <w:t xml:space="preserve">” браславский   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 xml:space="preserve">Валун “Большой камень” анисимовичский   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 xml:space="preserve">Валун “Большой камень” межанский  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 xml:space="preserve">Валун “Камень в придатках” сиповичский 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Валуны "Камни Волосо"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Валуны "Красногорские"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Друйский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Браславский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26.01.2016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Дуб черешчатый “Юстияновский”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Биологический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Верхнедвинский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 черешчатый "Сахоновский"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Верхнедвинский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0,035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tabs>
                <w:tab w:val="left" w:pos="1808"/>
              </w:tabs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Генина гора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Верхнедвинский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0,502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26.01.2016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Кохановичи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Верхнедвинский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0,283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26.01.2016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Сарья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Верхнедвинский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26.01.2016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 xml:space="preserve">Глубокский дендрологический сад           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Глубокский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08.05.2007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бортникский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Глубокский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плисский-1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Глубокский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плисский-2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Глубокский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стариновский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Глубокский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«Габрусев камень»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Глубокский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«Камень с рыбками»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Глубокский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«Чертов камень» велецкий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Глубокский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Гряда «Горкинская»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Глубокский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Холм «Голубинский»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Глубокский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Холм «Мосарский»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Глубокский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Мосар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Глубокский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26.01.2016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Ольховики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Глубокский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26.01.2016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скрипкинский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Городокский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хартовский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Городокский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 xml:space="preserve">Валун “Залученский” 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Городокский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Дуб-великан “Ситцевский”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Докшицкий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0,065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Млынок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Докшицкий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26.01.2016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Речные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Докшицкий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21.01.2016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Царь-дуб “Тадулинский”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Биологический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Лепельский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Чистая дубрава "Язненская"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Миорский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Стайки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Миорский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26.01.2016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кудаевский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Оршанский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«Захаров камень»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Оршанский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«Пашинский-1»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Оршанский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«Пашинский-2»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Оршанский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«Ромальдовский»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Оршанский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Гряда «Орешкинская»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Оршанский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«Адров»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Оршанский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«Кобеляки»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Оршанский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«Орша»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Оршанский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0,025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«Пашино»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Оршанский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Рудаков ров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Оршанский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Холм «Ключниковский»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Оршанский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Холм «Медведевский»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Оршанский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"Святицкий"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Полоцкий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Скопление валунов "Яново"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Полоцкий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Холм "Волотовка"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Полоцкий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завлечанский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Поставский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11.03.1998</w:t>
            </w:r>
          </w:p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лодосский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Поставский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11.03.1998</w:t>
            </w:r>
          </w:p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мягунский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Поставский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"Дырявый камень" каптарунский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Поставский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"Чертов камень" соболковский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Поставский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10.02.2000</w:t>
            </w:r>
          </w:p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Холм "Гора Бояровщина"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Поставский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8,653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Холм "Гора Лысая"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Поставский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2,269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Холм "Гора Маяк"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Поставский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2,543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Грамяки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Поставский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26.01.2016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"Клин"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Сенненский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"Перун"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Сенненский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"Чертов камень"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Сенненский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"Чертов камень" ("Кравец")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Сенненский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"Глыбочанский"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Ушачский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"Сорочинский"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Ушачский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Валуны "Березовские"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Ушачский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Шумилинский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Морозовский валун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Шумилинский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12.05.2003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Плиговский валун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Шумилинский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12.05.2003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Полтевский валун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Шумилинский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12.05.2003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Шевекинский валун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Шумилинский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12.05.2003</w:t>
            </w:r>
          </w:p>
        </w:tc>
      </w:tr>
      <w:tr w:rsidR="001865A6" w:rsidRPr="009018D8" w:rsidTr="001865A6">
        <w:tc>
          <w:tcPr>
            <w:tcW w:w="13854" w:type="dxa"/>
            <w:gridSpan w:val="5"/>
            <w:shd w:val="clear" w:color="auto" w:fill="auto"/>
          </w:tcPr>
          <w:p w:rsidR="001865A6" w:rsidRPr="007A6AFF" w:rsidRDefault="001865A6" w:rsidP="007A6AFF">
            <w:pPr>
              <w:widowControl w:val="0"/>
              <w:tabs>
                <w:tab w:val="left" w:pos="2294"/>
              </w:tabs>
              <w:autoSpaceDE w:val="0"/>
              <w:autoSpaceDN w:val="0"/>
              <w:adjustRightInd w:val="0"/>
              <w:ind w:right="89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A6AFF">
              <w:rPr>
                <w:rFonts w:ascii="Times New Roman" w:hAnsi="Times New Roman" w:cs="Times New Roman"/>
                <w:b/>
                <w:i/>
                <w:color w:val="000000"/>
              </w:rPr>
              <w:t>Гомельская область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 черешчатый «Буда-Кошелевский-1»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Буда-Кошелевский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 черешчатый «Буда-Кошелевский-2»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Буда-Кошелевский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"Парк Гомельского дворцово-паркового ансамбля"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Гомельский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17,7</w:t>
            </w:r>
          </w:p>
        </w:tc>
        <w:tc>
          <w:tcPr>
            <w:tcW w:w="2087" w:type="dxa"/>
            <w:shd w:val="clear" w:color="auto" w:fill="auto"/>
          </w:tcPr>
          <w:p w:rsidR="001865A6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  <w:color w:val="000000"/>
              </w:rPr>
            </w:pPr>
            <w:r w:rsidRPr="007A6AFF">
              <w:rPr>
                <w:rFonts w:ascii="Times New Roman" w:hAnsi="Times New Roman" w:cs="Times New Roman"/>
                <w:color w:val="000000"/>
              </w:rPr>
              <w:t>08.05.2007</w:t>
            </w:r>
          </w:p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018D8">
              <w:rPr>
                <w:rFonts w:ascii="Times New Roman" w:hAnsi="Times New Roman" w:cs="Times New Roman"/>
                <w:color w:val="000000"/>
              </w:rPr>
              <w:t>26.03.2014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Островные ельники «Добрушские»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Добрушский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087" w:type="dxa"/>
            <w:shd w:val="clear" w:color="auto" w:fill="auto"/>
          </w:tcPr>
          <w:p w:rsidR="001865A6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  <w:color w:val="000000"/>
              </w:rPr>
            </w:pPr>
            <w:r w:rsidRPr="007A6AFF">
              <w:rPr>
                <w:rFonts w:ascii="Times New Roman" w:hAnsi="Times New Roman" w:cs="Times New Roman"/>
                <w:color w:val="000000"/>
              </w:rPr>
              <w:t>27.12.1963</w:t>
            </w:r>
          </w:p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018D8">
              <w:rPr>
                <w:rFonts w:ascii="Times New Roman" w:hAnsi="Times New Roman" w:cs="Times New Roman"/>
                <w:color w:val="000000"/>
              </w:rPr>
              <w:t>10.12.2014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«Добруш»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Добрушский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«Новый Крупец»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Добрушский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Парк «Красный берег»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Жлобинский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08.05.2008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Островные ельники «Калинковичские»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Калинковичский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171,5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 черешчатый «Данилевичский»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Лельчицкий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«Лоев»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Лоевский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Геологическое обнажение «Дорошевичи»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Петриковский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Участок уникальной дубравы «Речицкий»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Речицкий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74,6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«Зборово»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Рогачевский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13854" w:type="dxa"/>
            <w:gridSpan w:val="5"/>
            <w:shd w:val="clear" w:color="auto" w:fill="auto"/>
          </w:tcPr>
          <w:p w:rsidR="001865A6" w:rsidRPr="00434583" w:rsidRDefault="001865A6" w:rsidP="00434583">
            <w:pPr>
              <w:widowControl w:val="0"/>
              <w:autoSpaceDE w:val="0"/>
              <w:autoSpaceDN w:val="0"/>
              <w:adjustRightInd w:val="0"/>
              <w:ind w:right="89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4583">
              <w:rPr>
                <w:rFonts w:ascii="Times New Roman" w:hAnsi="Times New Roman" w:cs="Times New Roman"/>
                <w:b/>
                <w:i/>
                <w:color w:val="000000"/>
              </w:rPr>
              <w:t>Гродненская область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«Россь»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Волковысский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 xml:space="preserve">Парк СПК «Элит-Агро» и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прилегающее урочище </w:t>
            </w:r>
            <w:r w:rsidRPr="009018D8">
              <w:rPr>
                <w:rFonts w:ascii="Times New Roman" w:hAnsi="Times New Roman" w:cs="Times New Roman"/>
                <w:color w:val="000000"/>
              </w:rPr>
              <w:t>«Гаик»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Вороновский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8,65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08.05.2007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дайновский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Вороновский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28.10.2005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марковщизненский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Вороновский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можейковский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Вороновский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«Будревич камень» вороновский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Вороновский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«Перунов камень» товкинский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Вороновский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«Чеслав камень» вороновский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Вороновский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Парк «Святск»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Гродненский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08.05.2007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«Принеманское-1»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Гродненский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Скопление глыб валунно-галечного конгломерата "Принеманское"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Гродненский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0,009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«Камень-богатырь»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Дятловский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Ясень пенсильванский аукуболистный «Жемыславский»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Ивьевский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0,027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«Баранишкинский»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Ивьевский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гудишкинский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Ивьевский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«Довнарский»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Ивьевский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«Заболотский»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Ивьевский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«Уртишский»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Ивьевский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«Морино»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Ивьевский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3,25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Родник «Ивьевский»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Ивьевский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Каштан восьмитычинковый «Райцевский»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Кореличский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0,021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Парк «Мир»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Кореличский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08.05.2007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чижиновский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Кореличский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«Чертов камень» осташинский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Кореличский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Конгломераты «Смольчицкие»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Кореличский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0,49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«Тимошковичи»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Кореличский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Холм «Гора Замок»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Кореличский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побоевский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Мостовский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Котловины «Гумнище» и «Подберезье»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Мостовский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3,75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«Дубно»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Мостовский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«Княжеводцы»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Мостовский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«Пески»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Мостовский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Овраг «Ров Яна и Цецилии»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Мостовский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Дуб-тройник «Свитязянский»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Новогрудский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0,037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Парк «Вселюб»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Новогрудский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08.05.2007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литовский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Новогрудский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плисский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Новогрудский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«Запольский»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Новогрудский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«Святой камень» сенежицкий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Новогрудский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Конгломерат «Запольский-1»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Новогрудский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Конгломерат «Запольский-2»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Новогрудский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Холм «Гора Пуцевичская»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Новогрудский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кутишкинский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Островецкий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«Мурованный камень»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Островецкий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«Яросишкинский-1»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Островецкий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«Яросишкинский-2»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Островецкий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Разрез «Комаришки»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Островецкий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0,055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Быстрица-1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Островецкий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05.06.2015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Быстрица-2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Островецкий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05.06.2015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Клеватишки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Островецкий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9,36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05.06.2015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Омут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Островецкий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05.06.2015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Подубье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Островецкий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7,08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05.06.2015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Сенканка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Островецкий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05.06.2015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Тартак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Островецкий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05.06.2015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Холодный ручей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Островецкий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05.06.2015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"Невестин камень"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Ошмянский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Ошмянский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смолянковский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Ошмянский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«Жвирблишкинский»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Ошмянский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«Студенецкий»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Ошмянский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Парк совхоза «Вердомичи»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Свислочский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08.05.2007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 зимний «Сеньковщинский»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Слонимский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0,037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"Расколотый камень"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Слонимский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кракотский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Слонимский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смовжитский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Слонимский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«Кракотский»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Слонимский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Гора «Колпак»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Слонимский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Парк в деревне Залесье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Сморгонский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08.05.2007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"Валун"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Сморгонский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асановский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Сморгонский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кревский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Сморгонский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полторавщинский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Сморгонский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тупальщинский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Сморгонский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«Каменицкий»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Сморгонский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«Камень-горка»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Сморгонский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«Козий камень»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Сморгонский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«Кошачий камень»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Сморгонский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Валун-богатырь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Сморгонский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Гряда «Свайгинская»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Сморгонский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Камень Богушевича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Сморгонский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Холм «Милидовская гора»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Сморгонский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Парк «Большое Можейково»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Щучинский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08.05.2007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Парк «Руткевичи»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Щучинский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08.05.2007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«Баличский»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Щучинский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«Барташицкий»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Щучинский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пугачевский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Щучинский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«Василишковский»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Щучинский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«Зареченский»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Щучинский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«Зеневский»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Щучинский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«Коптюганский»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Щучинский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«Мартин камень» кузьмичский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Щучинский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«Староподдубенский»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Щучинский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«Фарноконецкий»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Щучинский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Валуны «Топилишкинские»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Щучинский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Холм «Костеневский»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Щучинский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18.01.2008</w:t>
            </w:r>
          </w:p>
        </w:tc>
      </w:tr>
      <w:tr w:rsidR="001865A6" w:rsidRPr="009018D8" w:rsidTr="001865A6">
        <w:tc>
          <w:tcPr>
            <w:tcW w:w="13854" w:type="dxa"/>
            <w:gridSpan w:val="5"/>
            <w:shd w:val="clear" w:color="auto" w:fill="auto"/>
          </w:tcPr>
          <w:p w:rsidR="001865A6" w:rsidRPr="00DC05BF" w:rsidRDefault="001865A6" w:rsidP="00DC05BF">
            <w:pPr>
              <w:widowControl w:val="0"/>
              <w:autoSpaceDE w:val="0"/>
              <w:autoSpaceDN w:val="0"/>
              <w:adjustRightInd w:val="0"/>
              <w:ind w:right="89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C05BF">
              <w:rPr>
                <w:rFonts w:ascii="Times New Roman" w:hAnsi="Times New Roman" w:cs="Times New Roman"/>
                <w:b/>
                <w:i/>
                <w:color w:val="000000"/>
              </w:rPr>
              <w:t>Минская область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 черешчатый «Любушанский-1»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Березинский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 черешчатый «Любушанский-2»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Березинский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"Мурова"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Березинский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Староборисовский лес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Борисовский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"Князь-камень"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Борисовский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Валуны "Быки"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Борисовский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дворецкий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Вилейский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мишутский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Вилейский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"Воротищин крест"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Вилейский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"Гомсин камень" куренецкий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Вилейский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"Каменный вол" кузьмичевский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Вилейский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"Любецкий"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Вилейский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Валуны "Каменные волы" стеберякские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Вилейский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"Винцентово"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Вилейский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"Поповцы"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Вилейский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Образование "Синюха"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Вилейский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Холмы "Речкинские"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Вилейский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68,2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"Синяя гора"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Воложинский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71,4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аляновский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Воложинский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бузуновский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Воложинский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залесский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Воложинский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кучкунский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Воложинский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навиновский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Воложинский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прусогорский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Воложинский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"Большой камень" шальтинский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Воложинский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"Васьков камень"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Воложинский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"Камень"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Воложинский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"Мигматит"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Воложинский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"Чертов Камень"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Воложинский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Валуны "Макасичские"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Воложинский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Гора "Замечек"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Воложинский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Гора "Ходчиха"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Воложинский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Конгломерат "Святой камень" бузуновский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Воложинский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Ледниковый конгломерат "Раковский"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Воложинский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"Полочаны"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Воложинский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Родник "Исток реки Птичи"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Дзержинский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12.08.2010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Родник «Юцковский»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Дзержинский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Два сросшихся дуба черешчатых «Голынковские»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Клецкий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 черешчатый «Новинковский»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Клецкий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Парк «Раздивиллимонты»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Клецкий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08.05.2007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Каштан восьмитычинковый «Бобовнянский»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Копыльский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Клены ложноплатановые «Бобовнянские»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Копыльский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0,048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Пихта калифорнийская «Чижевичская»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Копыльский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Дубрава «Щемыслицкая»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Центральный ботанический сад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087" w:type="dxa"/>
            <w:shd w:val="clear" w:color="auto" w:fill="auto"/>
          </w:tcPr>
          <w:p w:rsidR="001865A6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29.09.1999</w:t>
            </w:r>
          </w:p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018D8">
              <w:rPr>
                <w:rFonts w:ascii="Times New Roman" w:hAnsi="Times New Roman" w:cs="Times New Roman"/>
                <w:color w:val="000000"/>
              </w:rPr>
              <w:t>26.06.2014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"Камень любви"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«Заславль»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0,075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Парк камней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7,226</w:t>
            </w:r>
          </w:p>
        </w:tc>
        <w:tc>
          <w:tcPr>
            <w:tcW w:w="2087" w:type="dxa"/>
            <w:shd w:val="clear" w:color="auto" w:fill="auto"/>
          </w:tcPr>
          <w:p w:rsidR="001865A6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  <w:color w:val="000000"/>
              </w:rPr>
            </w:pPr>
            <w:r w:rsidRPr="00A35B11">
              <w:rPr>
                <w:rFonts w:ascii="Times New Roman" w:hAnsi="Times New Roman" w:cs="Times New Roman"/>
                <w:color w:val="000000"/>
              </w:rPr>
              <w:t>31.07.2006</w:t>
            </w:r>
          </w:p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018D8">
              <w:rPr>
                <w:rFonts w:ascii="Times New Roman" w:hAnsi="Times New Roman" w:cs="Times New Roman"/>
                <w:color w:val="000000"/>
              </w:rPr>
              <w:t>08.10.2008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Родник «Святые криницы»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Минский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Бресское насаждение карельской березы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Некасецкое насаждение карельской березы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Береговой уступ «Степеневский»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бояровский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венцевичский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высочкинский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гулийский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красницкий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лещинский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мацкийский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проньковский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«Большой камень» юшковичский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«Ольшевский»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«Седловой камень» занарочанский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«Чертов камень» шкленниковский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 «Юшковичский»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Гряда «Кочергинская»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Гряда «Лукинская»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Гряда «Тюкшинская»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Обнажение "Студенец"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Полуостров «Дубовая гора»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Полуостров «Наносы»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Полуостров «Черевки»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18.03.2008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Большой Болцикский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05.06.2015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Куельский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05.06.2015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Купа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05.06.2015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Млын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05.06.2015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Нарочанский подводный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Мядельский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05.06.2015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 пирамидальный «Заозерский»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Несвижский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 черешчатый «Козловский» («Дуб-Якуб»)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Несвижский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0,031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Лесопарк «Альба»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Несвижский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409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08.05.2007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Насаждение с участием экзотов «Городейское»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Несвижский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Парк «Несвиж»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Несвижский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08.05.2007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Насаждение лиственницы, дуба и сосны «Уречское»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Слуцкий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Липы американские «Нововесковские»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Столбцовский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Липы мелколистные «Миколаевщинские»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Столбцовский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0,034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Усадьба Ф.Э.Дзержинского с прилегающим участком леса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Столбцовский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108,9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Валуны "Каменские"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Узденский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Парк «Рованичи»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Червенский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08.05.2007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Сосны черные «Смиловичские»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Червенский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0,029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13854" w:type="dxa"/>
            <w:gridSpan w:val="5"/>
            <w:shd w:val="clear" w:color="auto" w:fill="auto"/>
          </w:tcPr>
          <w:p w:rsidR="001865A6" w:rsidRPr="00A35B11" w:rsidRDefault="001865A6" w:rsidP="00A35B11">
            <w:pPr>
              <w:widowControl w:val="0"/>
              <w:autoSpaceDE w:val="0"/>
              <w:autoSpaceDN w:val="0"/>
              <w:adjustRightInd w:val="0"/>
              <w:ind w:right="89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5B11">
              <w:rPr>
                <w:rFonts w:ascii="Times New Roman" w:hAnsi="Times New Roman" w:cs="Times New Roman"/>
                <w:b/>
                <w:i/>
                <w:color w:val="000000"/>
              </w:rPr>
              <w:t>Могилевская область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Парк «Грудиновский»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Быховский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08.05.2007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Сосны-гиганты «Новобоярские»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Быховский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Дендрологический парк в городе Горки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Горецкий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08.05.2007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Жиличский парк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28.12.2004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Участок леса с ценными древесными породами"Чигиринский"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Биордовское лесонасаждение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Кличевский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Полыковичская криница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Могилевский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1,42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Дубрава «Лютня»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Мстиславский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78,4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Вековой дуб «Брицаловичский»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Осиповичский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Вековой дуб «Октябрьский»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Осиповичский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26.04.2007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Источник «Голубая криница»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Гидрологический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Славгородский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0,031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Отдельно стоящий дуб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Хотимский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12.08.2011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Вепринская дубрава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Ботанический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Чериковский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Межледниковое отложение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Чериковский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  <w:tr w:rsidR="001865A6" w:rsidRPr="009018D8" w:rsidTr="001865A6">
        <w:tc>
          <w:tcPr>
            <w:tcW w:w="5810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Межледниковое обнажение «Нижнинский ров»</w:t>
            </w:r>
          </w:p>
        </w:tc>
        <w:tc>
          <w:tcPr>
            <w:tcW w:w="1984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Геологический</w:t>
            </w:r>
          </w:p>
        </w:tc>
        <w:tc>
          <w:tcPr>
            <w:tcW w:w="2268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</w:rPr>
              <w:t>Шкловский</w:t>
            </w:r>
          </w:p>
        </w:tc>
        <w:tc>
          <w:tcPr>
            <w:tcW w:w="1705" w:type="dxa"/>
            <w:shd w:val="clear" w:color="auto" w:fill="auto"/>
          </w:tcPr>
          <w:p w:rsidR="001865A6" w:rsidRPr="009018D8" w:rsidRDefault="001865A6" w:rsidP="00D81756">
            <w:pPr>
              <w:rPr>
                <w:rFonts w:ascii="Times New Roman" w:hAnsi="Times New Roman" w:cs="Times New Roman"/>
                <w:color w:val="000000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2087" w:type="dxa"/>
            <w:shd w:val="clear" w:color="auto" w:fill="auto"/>
          </w:tcPr>
          <w:p w:rsidR="001865A6" w:rsidRPr="009018D8" w:rsidRDefault="001865A6" w:rsidP="00D81756">
            <w:pPr>
              <w:widowControl w:val="0"/>
              <w:autoSpaceDE w:val="0"/>
              <w:autoSpaceDN w:val="0"/>
              <w:adjustRightInd w:val="0"/>
              <w:ind w:right="89"/>
              <w:rPr>
                <w:rFonts w:ascii="Times New Roman" w:hAnsi="Times New Roman" w:cs="Times New Roman"/>
              </w:rPr>
            </w:pPr>
            <w:r w:rsidRPr="009018D8">
              <w:rPr>
                <w:rFonts w:ascii="Times New Roman" w:hAnsi="Times New Roman" w:cs="Times New Roman"/>
                <w:color w:val="000000"/>
              </w:rPr>
              <w:t>31.07.2006</w:t>
            </w:r>
          </w:p>
        </w:tc>
      </w:tr>
    </w:tbl>
    <w:p w:rsidR="0000541C" w:rsidRDefault="0000541C">
      <w:bookmarkStart w:id="0" w:name="_GoBack"/>
      <w:bookmarkEnd w:id="0"/>
    </w:p>
    <w:sectPr w:rsidR="0000541C" w:rsidSect="00DB0E3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4F5B"/>
    <w:multiLevelType w:val="hybridMultilevel"/>
    <w:tmpl w:val="7E66A6A2"/>
    <w:lvl w:ilvl="0" w:tplc="52588B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C6A9B"/>
    <w:multiLevelType w:val="hybridMultilevel"/>
    <w:tmpl w:val="DA28E33E"/>
    <w:lvl w:ilvl="0" w:tplc="52588B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CC"/>
    <w:rsid w:val="000049BD"/>
    <w:rsid w:val="0000541C"/>
    <w:rsid w:val="00011962"/>
    <w:rsid w:val="00045A03"/>
    <w:rsid w:val="000604F0"/>
    <w:rsid w:val="00065202"/>
    <w:rsid w:val="00093F66"/>
    <w:rsid w:val="000B4CEA"/>
    <w:rsid w:val="000E4DCC"/>
    <w:rsid w:val="000E598F"/>
    <w:rsid w:val="0010700D"/>
    <w:rsid w:val="00154F42"/>
    <w:rsid w:val="0016508C"/>
    <w:rsid w:val="00180935"/>
    <w:rsid w:val="001865A6"/>
    <w:rsid w:val="001C491A"/>
    <w:rsid w:val="001F2FA1"/>
    <w:rsid w:val="001F64FF"/>
    <w:rsid w:val="002073B7"/>
    <w:rsid w:val="00224CF6"/>
    <w:rsid w:val="002513EA"/>
    <w:rsid w:val="002631DD"/>
    <w:rsid w:val="002840B2"/>
    <w:rsid w:val="002A40E8"/>
    <w:rsid w:val="002F626C"/>
    <w:rsid w:val="00316E51"/>
    <w:rsid w:val="00357B33"/>
    <w:rsid w:val="003D24A2"/>
    <w:rsid w:val="00434583"/>
    <w:rsid w:val="00456C9C"/>
    <w:rsid w:val="00491560"/>
    <w:rsid w:val="005160E8"/>
    <w:rsid w:val="00584437"/>
    <w:rsid w:val="005A2D4C"/>
    <w:rsid w:val="00604C65"/>
    <w:rsid w:val="00634007"/>
    <w:rsid w:val="00634029"/>
    <w:rsid w:val="00634110"/>
    <w:rsid w:val="006663FB"/>
    <w:rsid w:val="00666A58"/>
    <w:rsid w:val="006A7857"/>
    <w:rsid w:val="00736D85"/>
    <w:rsid w:val="0076589E"/>
    <w:rsid w:val="007A6311"/>
    <w:rsid w:val="007A6AFF"/>
    <w:rsid w:val="007F60EA"/>
    <w:rsid w:val="0080652E"/>
    <w:rsid w:val="008271E3"/>
    <w:rsid w:val="00872C47"/>
    <w:rsid w:val="00880A61"/>
    <w:rsid w:val="008A61FE"/>
    <w:rsid w:val="008A7D8E"/>
    <w:rsid w:val="009018D8"/>
    <w:rsid w:val="00904D15"/>
    <w:rsid w:val="009166B0"/>
    <w:rsid w:val="009806F4"/>
    <w:rsid w:val="009D300E"/>
    <w:rsid w:val="00A35B11"/>
    <w:rsid w:val="00B8496C"/>
    <w:rsid w:val="00BE4BB7"/>
    <w:rsid w:val="00C02EE3"/>
    <w:rsid w:val="00C652BF"/>
    <w:rsid w:val="00CC3D08"/>
    <w:rsid w:val="00CF0316"/>
    <w:rsid w:val="00D367AC"/>
    <w:rsid w:val="00D81756"/>
    <w:rsid w:val="00DA740E"/>
    <w:rsid w:val="00DB0E35"/>
    <w:rsid w:val="00DC05BF"/>
    <w:rsid w:val="00DD5C1E"/>
    <w:rsid w:val="00E208BE"/>
    <w:rsid w:val="00E243A1"/>
    <w:rsid w:val="00E25EDA"/>
    <w:rsid w:val="00E91D96"/>
    <w:rsid w:val="00E946DF"/>
    <w:rsid w:val="00F64999"/>
    <w:rsid w:val="00F6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AFE5E-8BEA-460A-8780-685257AB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3C2A-0B06-4C4C-B94E-EB12A1FD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3385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NSEM</dc:creator>
  <cp:lastModifiedBy>Meleshkova</cp:lastModifiedBy>
  <cp:revision>2</cp:revision>
  <dcterms:created xsi:type="dcterms:W3CDTF">2019-01-09T12:31:00Z</dcterms:created>
  <dcterms:modified xsi:type="dcterms:W3CDTF">2019-01-09T12:31:00Z</dcterms:modified>
</cp:coreProperties>
</file>